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2CA" w:rsidRPr="00CF32CA" w:rsidRDefault="00CF32CA">
      <w:pPr>
        <w:pStyle w:val="ConsPlusNormal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CF32CA" w:rsidRPr="00CF32CA" w:rsidRDefault="00CF32CA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>ГУБЕРНАТОР ТОМСКОЙ ОБЛАСТИ</w:t>
      </w:r>
    </w:p>
    <w:p w:rsidR="00CF32CA" w:rsidRPr="00CF32CA" w:rsidRDefault="00CF32C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CF32CA" w:rsidRPr="00CF32CA" w:rsidRDefault="00CF32C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CF32CA" w:rsidRPr="00CF32CA" w:rsidRDefault="00CF32C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CF32CA" w:rsidRPr="00CF32CA" w:rsidRDefault="00CF32C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>от 06.10.2015 № 110</w:t>
      </w:r>
    </w:p>
    <w:p w:rsidR="00CF32CA" w:rsidRPr="00CF32CA" w:rsidRDefault="00CF32C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CF32CA" w:rsidRPr="00CF32CA" w:rsidRDefault="00CF32C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>Об утверждении Порядка исполнения поручений Губернатора</w:t>
      </w:r>
    </w:p>
    <w:p w:rsidR="00CF32CA" w:rsidRPr="00CF32CA" w:rsidRDefault="00CF32C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>Томской области, данных во исполнение поручений</w:t>
      </w:r>
    </w:p>
    <w:p w:rsidR="00CF32CA" w:rsidRPr="00CF32CA" w:rsidRDefault="00CF32C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>и указаний Президента Российской Федерации</w:t>
      </w:r>
    </w:p>
    <w:p w:rsidR="00CF32CA" w:rsidRPr="00CF32CA" w:rsidRDefault="00CF32C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CF32CA" w:rsidRDefault="00CF32CA" w:rsidP="00CF32C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 xml:space="preserve">Во исполнение </w:t>
      </w:r>
      <w:hyperlink r:id="rId5" w:history="1">
        <w:r w:rsidRPr="00CF32CA">
          <w:rPr>
            <w:rFonts w:ascii="Times New Roman" w:hAnsi="Times New Roman" w:cs="Times New Roman"/>
            <w:sz w:val="26"/>
            <w:szCs w:val="26"/>
          </w:rPr>
          <w:t>Указа</w:t>
        </w:r>
      </w:hyperlink>
      <w:r w:rsidRPr="00CF32CA">
        <w:rPr>
          <w:rFonts w:ascii="Times New Roman" w:hAnsi="Times New Roman" w:cs="Times New Roman"/>
          <w:sz w:val="26"/>
          <w:szCs w:val="26"/>
        </w:rPr>
        <w:t xml:space="preserve"> Президента Российской Федерации от 28.03.2011 </w:t>
      </w:r>
      <w:r>
        <w:rPr>
          <w:rFonts w:ascii="Times New Roman" w:hAnsi="Times New Roman" w:cs="Times New Roman"/>
          <w:sz w:val="26"/>
          <w:szCs w:val="26"/>
        </w:rPr>
        <w:t>№ 352 «</w:t>
      </w:r>
      <w:r w:rsidRPr="00CF32CA">
        <w:rPr>
          <w:rFonts w:ascii="Times New Roman" w:hAnsi="Times New Roman" w:cs="Times New Roman"/>
          <w:sz w:val="26"/>
          <w:szCs w:val="26"/>
        </w:rPr>
        <w:t>О мерах по совершенствованию организации исполнения поручений и указаний Президента Российской Федерации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CF32CA">
        <w:rPr>
          <w:rFonts w:ascii="Times New Roman" w:hAnsi="Times New Roman" w:cs="Times New Roman"/>
          <w:sz w:val="26"/>
          <w:szCs w:val="26"/>
        </w:rPr>
        <w:t xml:space="preserve">, в целях обеспечения надлежащего исполнения поручений Губернатора Томской области, данных во исполнение поручений и указаний Президента Российской Федерации, </w:t>
      </w:r>
    </w:p>
    <w:p w:rsidR="00CF32CA" w:rsidRPr="00CF32CA" w:rsidRDefault="00CF32CA" w:rsidP="00CF32C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>ПОСТАНОВЛЯЮ:</w:t>
      </w:r>
    </w:p>
    <w:p w:rsidR="00CF32CA" w:rsidRPr="00CF32CA" w:rsidRDefault="00CF32CA" w:rsidP="00CF32C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1. </w:t>
      </w:r>
      <w:r w:rsidRPr="00CF32CA">
        <w:rPr>
          <w:rFonts w:ascii="Times New Roman" w:hAnsi="Times New Roman" w:cs="Times New Roman"/>
          <w:sz w:val="26"/>
          <w:szCs w:val="26"/>
        </w:rPr>
        <w:t xml:space="preserve">Утвердить </w:t>
      </w:r>
      <w:hyperlink w:anchor="P32" w:history="1">
        <w:r w:rsidRPr="00CF32CA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Pr="00CF32CA">
        <w:rPr>
          <w:rFonts w:ascii="Times New Roman" w:hAnsi="Times New Roman" w:cs="Times New Roman"/>
          <w:sz w:val="26"/>
          <w:szCs w:val="26"/>
        </w:rPr>
        <w:t xml:space="preserve"> исполнения поручений Губернатора Томской области, данных во исполнение поручений и указаний Президента Российской Федерации, согласно приложению к настоящему постановлению.</w:t>
      </w:r>
    </w:p>
    <w:p w:rsidR="00CF32CA" w:rsidRPr="00CF32CA" w:rsidRDefault="00CF32CA" w:rsidP="00CF32C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</w:t>
      </w:r>
      <w:r w:rsidRPr="00CF32CA">
        <w:rPr>
          <w:rFonts w:ascii="Times New Roman" w:hAnsi="Times New Roman" w:cs="Times New Roman"/>
          <w:sz w:val="26"/>
          <w:szCs w:val="26"/>
        </w:rPr>
        <w:t>Рекомендовать главам муниципальных образований Томской области разработать и принять муниципальные правовые акты, обеспечивающие исполнение поручений и указаний Президента Российской Федерации.</w:t>
      </w:r>
    </w:p>
    <w:p w:rsidR="00CF32CA" w:rsidRPr="00CF32CA" w:rsidRDefault="00CF32CA" w:rsidP="00CF32C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</w:t>
      </w:r>
      <w:r w:rsidRPr="00CF32CA">
        <w:rPr>
          <w:rFonts w:ascii="Times New Roman" w:hAnsi="Times New Roman" w:cs="Times New Roman"/>
          <w:sz w:val="26"/>
          <w:szCs w:val="26"/>
        </w:rPr>
        <w:t xml:space="preserve">Департаменту информационной политики Администрации Томской области (Севостьянов) обеспечить опубликование настоящего постановления </w:t>
      </w:r>
      <w:r>
        <w:rPr>
          <w:rFonts w:ascii="Times New Roman" w:hAnsi="Times New Roman" w:cs="Times New Roman"/>
          <w:sz w:val="26"/>
          <w:szCs w:val="26"/>
        </w:rPr>
        <w:br/>
      </w:r>
      <w:r w:rsidRPr="00CF32CA">
        <w:rPr>
          <w:rFonts w:ascii="Times New Roman" w:hAnsi="Times New Roman" w:cs="Times New Roman"/>
          <w:sz w:val="26"/>
          <w:szCs w:val="26"/>
        </w:rPr>
        <w:t>в средствах массовой информации.</w:t>
      </w:r>
    </w:p>
    <w:p w:rsidR="00CF32CA" w:rsidRPr="00CF32CA" w:rsidRDefault="00CF32CA" w:rsidP="00CF32C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4. </w:t>
      </w:r>
      <w:proofErr w:type="gramStart"/>
      <w:r w:rsidRPr="00CF32CA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CF32CA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CF32CA" w:rsidRP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Pr="00CF32CA" w:rsidRDefault="00CF32C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 w:rsidRPr="00CF32CA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CF32CA">
        <w:rPr>
          <w:rFonts w:ascii="Times New Roman" w:hAnsi="Times New Roman" w:cs="Times New Roman"/>
          <w:sz w:val="26"/>
          <w:szCs w:val="26"/>
        </w:rPr>
        <w:t>. Губернатора</w:t>
      </w:r>
    </w:p>
    <w:p w:rsidR="00CF32CA" w:rsidRPr="00CF32CA" w:rsidRDefault="00CF32C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CF32CA" w:rsidRPr="00CF32CA" w:rsidRDefault="00CF32C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 w:rsidRPr="00CF32CA">
        <w:rPr>
          <w:rFonts w:ascii="Times New Roman" w:hAnsi="Times New Roman" w:cs="Times New Roman"/>
          <w:sz w:val="26"/>
          <w:szCs w:val="26"/>
        </w:rPr>
        <w:t>А.М.</w:t>
      </w:r>
      <w:r w:rsidR="00575213">
        <w:rPr>
          <w:rFonts w:ascii="Times New Roman" w:hAnsi="Times New Roman" w:cs="Times New Roman"/>
          <w:sz w:val="26"/>
          <w:szCs w:val="26"/>
        </w:rPr>
        <w:t>Ф</w:t>
      </w:r>
      <w:r w:rsidR="00575213" w:rsidRPr="00CF32CA">
        <w:rPr>
          <w:rFonts w:ascii="Times New Roman" w:hAnsi="Times New Roman" w:cs="Times New Roman"/>
          <w:sz w:val="26"/>
          <w:szCs w:val="26"/>
        </w:rPr>
        <w:t>еден</w:t>
      </w:r>
      <w:r w:rsidR="00575213">
        <w:rPr>
          <w:rFonts w:ascii="Times New Roman" w:hAnsi="Times New Roman" w:cs="Times New Roman"/>
          <w:sz w:val="26"/>
          <w:szCs w:val="26"/>
        </w:rPr>
        <w:t>ё</w:t>
      </w:r>
      <w:r w:rsidR="00575213" w:rsidRPr="00CF32CA">
        <w:rPr>
          <w:rFonts w:ascii="Times New Roman" w:hAnsi="Times New Roman" w:cs="Times New Roman"/>
          <w:sz w:val="26"/>
          <w:szCs w:val="26"/>
        </w:rPr>
        <w:t>в</w:t>
      </w:r>
      <w:proofErr w:type="spellEnd"/>
    </w:p>
    <w:p w:rsidR="00CF32CA" w:rsidRP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P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P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75213" w:rsidRDefault="0057521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75213" w:rsidRDefault="0057521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75213" w:rsidRDefault="0057521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75213" w:rsidRDefault="0057521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75213" w:rsidRPr="00CF32CA" w:rsidRDefault="0057521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P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Pr="00CF32CA" w:rsidRDefault="00CF32CA" w:rsidP="00CF32CA">
      <w:pPr>
        <w:pStyle w:val="ConsPlusNormal"/>
        <w:ind w:left="5812"/>
        <w:outlineLvl w:val="0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lastRenderedPageBreak/>
        <w:t>Утвержден</w:t>
      </w:r>
    </w:p>
    <w:p w:rsidR="00CF32CA" w:rsidRPr="00CF32CA" w:rsidRDefault="00CF32CA" w:rsidP="00CF32CA">
      <w:pPr>
        <w:pStyle w:val="ConsPlusNormal"/>
        <w:ind w:left="5812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>постановлением</w:t>
      </w:r>
    </w:p>
    <w:p w:rsidR="00CF32CA" w:rsidRPr="00CF32CA" w:rsidRDefault="00CF32CA" w:rsidP="00CF32CA">
      <w:pPr>
        <w:pStyle w:val="ConsPlusNormal"/>
        <w:ind w:left="5812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>Губернатора Томской области</w:t>
      </w:r>
    </w:p>
    <w:p w:rsidR="00CF32CA" w:rsidRPr="00CF32CA" w:rsidRDefault="00CF32CA" w:rsidP="00CF32CA">
      <w:pPr>
        <w:pStyle w:val="ConsPlusNormal"/>
        <w:ind w:left="5812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 xml:space="preserve">от 06.10.2015 </w:t>
      </w:r>
      <w:r w:rsidR="00575213">
        <w:rPr>
          <w:rFonts w:ascii="Times New Roman" w:hAnsi="Times New Roman" w:cs="Times New Roman"/>
          <w:sz w:val="26"/>
          <w:szCs w:val="26"/>
        </w:rPr>
        <w:t>№</w:t>
      </w:r>
      <w:r w:rsidRPr="00CF32CA">
        <w:rPr>
          <w:rFonts w:ascii="Times New Roman" w:hAnsi="Times New Roman" w:cs="Times New Roman"/>
          <w:sz w:val="26"/>
          <w:szCs w:val="26"/>
        </w:rPr>
        <w:t xml:space="preserve"> 110</w:t>
      </w:r>
    </w:p>
    <w:p w:rsidR="00CF32CA" w:rsidRP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Pr="00CF32CA" w:rsidRDefault="00CF32C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32"/>
      <w:bookmarkEnd w:id="0"/>
      <w:r w:rsidRPr="00CF32CA">
        <w:rPr>
          <w:rFonts w:ascii="Times New Roman" w:hAnsi="Times New Roman" w:cs="Times New Roman"/>
          <w:sz w:val="26"/>
          <w:szCs w:val="26"/>
        </w:rPr>
        <w:t>П</w:t>
      </w:r>
      <w:r w:rsidR="00575213" w:rsidRPr="00CF32CA">
        <w:rPr>
          <w:rFonts w:ascii="Times New Roman" w:hAnsi="Times New Roman" w:cs="Times New Roman"/>
          <w:sz w:val="26"/>
          <w:szCs w:val="26"/>
        </w:rPr>
        <w:t>орядок</w:t>
      </w:r>
    </w:p>
    <w:p w:rsidR="00CF32CA" w:rsidRPr="00CF32CA" w:rsidRDefault="0057521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 xml:space="preserve">исполнения поручений </w:t>
      </w:r>
      <w:r>
        <w:rPr>
          <w:rFonts w:ascii="Times New Roman" w:hAnsi="Times New Roman" w:cs="Times New Roman"/>
          <w:sz w:val="26"/>
          <w:szCs w:val="26"/>
        </w:rPr>
        <w:t>Г</w:t>
      </w:r>
      <w:r w:rsidRPr="00CF32CA">
        <w:rPr>
          <w:rFonts w:ascii="Times New Roman" w:hAnsi="Times New Roman" w:cs="Times New Roman"/>
          <w:sz w:val="26"/>
          <w:szCs w:val="26"/>
        </w:rPr>
        <w:t xml:space="preserve">убернатора </w:t>
      </w:r>
      <w:r>
        <w:rPr>
          <w:rFonts w:ascii="Times New Roman" w:hAnsi="Times New Roman" w:cs="Times New Roman"/>
          <w:sz w:val="26"/>
          <w:szCs w:val="26"/>
        </w:rPr>
        <w:t>Т</w:t>
      </w:r>
      <w:r w:rsidRPr="00CF32CA">
        <w:rPr>
          <w:rFonts w:ascii="Times New Roman" w:hAnsi="Times New Roman" w:cs="Times New Roman"/>
          <w:sz w:val="26"/>
          <w:szCs w:val="26"/>
        </w:rPr>
        <w:t>омской области,</w:t>
      </w:r>
    </w:p>
    <w:p w:rsidR="00CF32CA" w:rsidRPr="00CF32CA" w:rsidRDefault="0057521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>данных во исполнение поручений и указаний</w:t>
      </w:r>
    </w:p>
    <w:p w:rsidR="00CF32CA" w:rsidRPr="00CF32CA" w:rsidRDefault="0057521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CF32CA">
        <w:rPr>
          <w:rFonts w:ascii="Times New Roman" w:hAnsi="Times New Roman" w:cs="Times New Roman"/>
          <w:sz w:val="26"/>
          <w:szCs w:val="26"/>
        </w:rPr>
        <w:t xml:space="preserve">резидента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CF32CA">
        <w:rPr>
          <w:rFonts w:ascii="Times New Roman" w:hAnsi="Times New Roman" w:cs="Times New Roman"/>
          <w:sz w:val="26"/>
          <w:szCs w:val="26"/>
        </w:rPr>
        <w:t xml:space="preserve">оссийской </w:t>
      </w:r>
      <w:r>
        <w:rPr>
          <w:rFonts w:ascii="Times New Roman" w:hAnsi="Times New Roman" w:cs="Times New Roman"/>
          <w:sz w:val="26"/>
          <w:szCs w:val="26"/>
        </w:rPr>
        <w:t>Ф</w:t>
      </w:r>
      <w:r w:rsidRPr="00CF32CA">
        <w:rPr>
          <w:rFonts w:ascii="Times New Roman" w:hAnsi="Times New Roman" w:cs="Times New Roman"/>
          <w:sz w:val="26"/>
          <w:szCs w:val="26"/>
        </w:rPr>
        <w:t>едерации</w:t>
      </w:r>
    </w:p>
    <w:p w:rsidR="00575213" w:rsidRDefault="00575213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CF32CA" w:rsidRPr="00CF32CA" w:rsidRDefault="00CF32CA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CF32CA">
        <w:rPr>
          <w:rFonts w:ascii="Times New Roman" w:hAnsi="Times New Roman" w:cs="Times New Roman"/>
          <w:sz w:val="26"/>
          <w:szCs w:val="26"/>
        </w:rPr>
        <w:t xml:space="preserve">1. </w:t>
      </w:r>
      <w:r w:rsidR="00575213" w:rsidRPr="00CF32CA">
        <w:rPr>
          <w:rFonts w:ascii="Times New Roman" w:hAnsi="Times New Roman" w:cs="Times New Roman"/>
          <w:sz w:val="26"/>
          <w:szCs w:val="26"/>
        </w:rPr>
        <w:t>Общие положения</w:t>
      </w:r>
    </w:p>
    <w:p w:rsidR="00CF32CA" w:rsidRP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Pr="00575213" w:rsidRDefault="00575213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1. </w:t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Порядок исполнения поручений Губернатора Томской области, данных </w:t>
      </w:r>
      <w:r>
        <w:rPr>
          <w:rFonts w:ascii="Times New Roman" w:hAnsi="Times New Roman" w:cs="Times New Roman"/>
          <w:sz w:val="26"/>
          <w:szCs w:val="26"/>
        </w:rPr>
        <w:br/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во исполнение поручений и указаний Президента Российской Федерации (далее </w:t>
      </w:r>
      <w:r>
        <w:rPr>
          <w:rFonts w:ascii="Times New Roman" w:hAnsi="Times New Roman" w:cs="Times New Roman"/>
          <w:sz w:val="26"/>
          <w:szCs w:val="26"/>
        </w:rPr>
        <w:t>–</w:t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 Порядок), определяет процедуру исполнения поручений Губернатора Томской области, данных во исполнение поручений и указаний Президен</w:t>
      </w:r>
      <w:r>
        <w:rPr>
          <w:rFonts w:ascii="Times New Roman" w:hAnsi="Times New Roman" w:cs="Times New Roman"/>
          <w:sz w:val="26"/>
          <w:szCs w:val="26"/>
        </w:rPr>
        <w:t>та Российской Федерации (далее –</w:t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 Поручение), адресованных Губернатору Томской области </w:t>
      </w:r>
      <w:r>
        <w:rPr>
          <w:rFonts w:ascii="Times New Roman" w:hAnsi="Times New Roman" w:cs="Times New Roman"/>
          <w:sz w:val="26"/>
          <w:szCs w:val="26"/>
        </w:rPr>
        <w:br/>
      </w:r>
      <w:r w:rsidR="00CF32CA" w:rsidRPr="00575213">
        <w:rPr>
          <w:rFonts w:ascii="Times New Roman" w:hAnsi="Times New Roman" w:cs="Times New Roman"/>
          <w:sz w:val="26"/>
          <w:szCs w:val="26"/>
        </w:rPr>
        <w:t>и поступивших в Администрацию Томской области.</w:t>
      </w:r>
    </w:p>
    <w:p w:rsidR="00CF32CA" w:rsidRPr="00575213" w:rsidRDefault="00575213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</w:t>
      </w:r>
      <w:r w:rsidR="00CF32CA" w:rsidRPr="00575213">
        <w:rPr>
          <w:rFonts w:ascii="Times New Roman" w:hAnsi="Times New Roman" w:cs="Times New Roman"/>
          <w:sz w:val="26"/>
          <w:szCs w:val="26"/>
        </w:rPr>
        <w:t>Порядок распространяется на поручения Губернатора Томской области, данные во исполнение следующих Поручений: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1)</w:t>
      </w:r>
      <w:r w:rsidR="00575213">
        <w:rPr>
          <w:rFonts w:ascii="Times New Roman" w:hAnsi="Times New Roman" w:cs="Times New Roman"/>
          <w:sz w:val="26"/>
          <w:szCs w:val="26"/>
        </w:rPr>
        <w:t> </w:t>
      </w:r>
      <w:r w:rsidRPr="00575213">
        <w:rPr>
          <w:rFonts w:ascii="Times New Roman" w:hAnsi="Times New Roman" w:cs="Times New Roman"/>
          <w:sz w:val="26"/>
          <w:szCs w:val="26"/>
        </w:rPr>
        <w:t>поручения и указания Президента Российской Федерации, содержащиеся: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в указах, распоряжениях, директивах Президента Российской Федерации;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в указаниях Президента Российской Федерации, оформленных в виде резолюций;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2)</w:t>
      </w:r>
      <w:r w:rsidR="00575213">
        <w:rPr>
          <w:rFonts w:ascii="Times New Roman" w:hAnsi="Times New Roman" w:cs="Times New Roman"/>
          <w:sz w:val="26"/>
          <w:szCs w:val="26"/>
        </w:rPr>
        <w:t> </w:t>
      </w:r>
      <w:r w:rsidRPr="00575213">
        <w:rPr>
          <w:rFonts w:ascii="Times New Roman" w:hAnsi="Times New Roman" w:cs="Times New Roman"/>
          <w:sz w:val="26"/>
          <w:szCs w:val="26"/>
        </w:rPr>
        <w:t>поручения Президента Российской Федерации, оф</w:t>
      </w:r>
      <w:r w:rsidR="00575213">
        <w:rPr>
          <w:rFonts w:ascii="Times New Roman" w:hAnsi="Times New Roman" w:cs="Times New Roman"/>
          <w:sz w:val="26"/>
          <w:szCs w:val="26"/>
        </w:rPr>
        <w:t>ормленные на бланках со словом «</w:t>
      </w:r>
      <w:r w:rsidRPr="00575213">
        <w:rPr>
          <w:rFonts w:ascii="Times New Roman" w:hAnsi="Times New Roman" w:cs="Times New Roman"/>
          <w:sz w:val="26"/>
          <w:szCs w:val="26"/>
        </w:rPr>
        <w:t>Поручение</w:t>
      </w:r>
      <w:r w:rsidR="00575213">
        <w:rPr>
          <w:rFonts w:ascii="Times New Roman" w:hAnsi="Times New Roman" w:cs="Times New Roman"/>
          <w:sz w:val="26"/>
          <w:szCs w:val="26"/>
        </w:rPr>
        <w:t>»</w:t>
      </w:r>
      <w:r w:rsidRPr="00575213">
        <w:rPr>
          <w:rFonts w:ascii="Times New Roman" w:hAnsi="Times New Roman" w:cs="Times New Roman"/>
          <w:sz w:val="26"/>
          <w:szCs w:val="26"/>
        </w:rPr>
        <w:t xml:space="preserve"> или в виде перечня Поручений.</w:t>
      </w:r>
    </w:p>
    <w:p w:rsidR="00CF32CA" w:rsidRPr="00575213" w:rsidRDefault="00575213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</w:t>
      </w:r>
      <w:r w:rsidR="00CF32CA" w:rsidRPr="00575213">
        <w:rPr>
          <w:rFonts w:ascii="Times New Roman" w:hAnsi="Times New Roman" w:cs="Times New Roman"/>
          <w:sz w:val="26"/>
          <w:szCs w:val="26"/>
        </w:rPr>
        <w:t>Контроль исполнения Поручений осуществляют Губернатор Томской области, заместители Губернатора Томской области, управляющий делами Администрации Томской области, руководители структурных подразделений Администрации Томской области и иных исполнительных органов государственной власти Томской области. Вопросы исполнительской дисциплины рассматриваются на совещаниях под руководством указанных должностных лиц.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 xml:space="preserve">В соответствии с указаниями </w:t>
      </w:r>
      <w:proofErr w:type="gramStart"/>
      <w:r w:rsidRPr="00575213">
        <w:rPr>
          <w:rFonts w:ascii="Times New Roman" w:hAnsi="Times New Roman" w:cs="Times New Roman"/>
          <w:sz w:val="26"/>
          <w:szCs w:val="26"/>
        </w:rPr>
        <w:t>Губернатора Томской области, управляющего делами Администрации Томской области контроль исполнения Поручений осуществляет</w:t>
      </w:r>
      <w:proofErr w:type="gramEnd"/>
      <w:r w:rsidRPr="00575213">
        <w:rPr>
          <w:rFonts w:ascii="Times New Roman" w:hAnsi="Times New Roman" w:cs="Times New Roman"/>
          <w:sz w:val="26"/>
          <w:szCs w:val="26"/>
        </w:rPr>
        <w:t xml:space="preserve"> отдел по контролю исполнения Комитета по общим вопросам Админи</w:t>
      </w:r>
      <w:r w:rsidR="00575213">
        <w:rPr>
          <w:rFonts w:ascii="Times New Roman" w:hAnsi="Times New Roman" w:cs="Times New Roman"/>
          <w:sz w:val="26"/>
          <w:szCs w:val="26"/>
        </w:rPr>
        <w:t>страции Томской области (далее –</w:t>
      </w:r>
      <w:r w:rsidRPr="00575213">
        <w:rPr>
          <w:rFonts w:ascii="Times New Roman" w:hAnsi="Times New Roman" w:cs="Times New Roman"/>
          <w:sz w:val="26"/>
          <w:szCs w:val="26"/>
        </w:rPr>
        <w:t xml:space="preserve"> отдел по контролю исполнения).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 xml:space="preserve">Отдел по контролю исполнения в соответствии с возложенными на него функциями проводит проверки состояния исполнительской дисциплины </w:t>
      </w:r>
      <w:r w:rsidR="00575213">
        <w:rPr>
          <w:rFonts w:ascii="Times New Roman" w:hAnsi="Times New Roman" w:cs="Times New Roman"/>
          <w:sz w:val="26"/>
          <w:szCs w:val="26"/>
        </w:rPr>
        <w:br/>
      </w:r>
      <w:r w:rsidRPr="00575213">
        <w:rPr>
          <w:rFonts w:ascii="Times New Roman" w:hAnsi="Times New Roman" w:cs="Times New Roman"/>
          <w:sz w:val="26"/>
          <w:szCs w:val="26"/>
        </w:rPr>
        <w:t>и фактического выполнения Поручений, в том числе в порядке упреждающего контроля.</w:t>
      </w:r>
    </w:p>
    <w:p w:rsidR="00CF32CA" w:rsidRPr="00575213" w:rsidRDefault="00575213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4. </w:t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Заместители Губернатора Томской области, руководители исполнительных органов государственной власти Томской области, руководители структурных подразделений Администрации Томской области несут персональную ответственность за организацию работ по исполнению Поручений, </w:t>
      </w:r>
      <w:r>
        <w:rPr>
          <w:rFonts w:ascii="Times New Roman" w:hAnsi="Times New Roman" w:cs="Times New Roman"/>
          <w:sz w:val="26"/>
          <w:szCs w:val="26"/>
        </w:rPr>
        <w:br/>
      </w:r>
      <w:r w:rsidR="00CF32CA" w:rsidRPr="00575213">
        <w:rPr>
          <w:rFonts w:ascii="Times New Roman" w:hAnsi="Times New Roman" w:cs="Times New Roman"/>
          <w:sz w:val="26"/>
          <w:szCs w:val="26"/>
        </w:rPr>
        <w:t>за своевременное и полное их исполнение.</w:t>
      </w:r>
    </w:p>
    <w:p w:rsidR="00CF32CA" w:rsidRPr="00575213" w:rsidRDefault="00575213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5. </w:t>
      </w:r>
      <w:r w:rsidR="00CF32CA" w:rsidRPr="00575213">
        <w:rPr>
          <w:rFonts w:ascii="Times New Roman" w:hAnsi="Times New Roman" w:cs="Times New Roman"/>
          <w:sz w:val="26"/>
          <w:szCs w:val="26"/>
        </w:rPr>
        <w:t>Вопросы, касающиеся исполнения Поручений и состояния исполнительской дисциплины, рассматриваются на Коллегии Администрации Томской области не реже одного раза в полугодие.</w:t>
      </w:r>
    </w:p>
    <w:p w:rsidR="00CF32CA" w:rsidRPr="00575213" w:rsidRDefault="00575213" w:rsidP="00575213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2. </w:t>
      </w:r>
      <w:r w:rsidRPr="00575213">
        <w:rPr>
          <w:rFonts w:ascii="Times New Roman" w:hAnsi="Times New Roman" w:cs="Times New Roman"/>
          <w:sz w:val="26"/>
          <w:szCs w:val="26"/>
        </w:rPr>
        <w:t xml:space="preserve">Организация и контроль исполнения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575213">
        <w:rPr>
          <w:rFonts w:ascii="Times New Roman" w:hAnsi="Times New Roman" w:cs="Times New Roman"/>
          <w:sz w:val="26"/>
          <w:szCs w:val="26"/>
        </w:rPr>
        <w:t>оручений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6.</w:t>
      </w:r>
      <w:r w:rsidR="00575213">
        <w:rPr>
          <w:rFonts w:ascii="Times New Roman" w:hAnsi="Times New Roman" w:cs="Times New Roman"/>
          <w:sz w:val="26"/>
          <w:szCs w:val="26"/>
        </w:rPr>
        <w:t> </w:t>
      </w:r>
      <w:r w:rsidRPr="00575213">
        <w:rPr>
          <w:rFonts w:ascii="Times New Roman" w:hAnsi="Times New Roman" w:cs="Times New Roman"/>
          <w:sz w:val="26"/>
          <w:szCs w:val="26"/>
        </w:rPr>
        <w:t>Поручения, поступившие в Администрацию Томской области, представляются на рассмотрение Губернатору Томской области в день их поступления.</w:t>
      </w:r>
    </w:p>
    <w:p w:rsidR="00CF32CA" w:rsidRPr="00575213" w:rsidRDefault="00575213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7. </w:t>
      </w:r>
      <w:r w:rsidR="00CF32CA" w:rsidRPr="00575213">
        <w:rPr>
          <w:rFonts w:ascii="Times New Roman" w:hAnsi="Times New Roman" w:cs="Times New Roman"/>
          <w:sz w:val="26"/>
          <w:szCs w:val="26"/>
        </w:rPr>
        <w:t>С целью организации исполнения Поручений Губернатором Томской области оформляется поручение Губернатора Томской области в виде резолюции.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В резолюции Губернатор Томской области определяет также исполнителя (исполнителей) из числа должностных лиц и дату исполнения поручения.</w:t>
      </w:r>
    </w:p>
    <w:p w:rsidR="00CF32CA" w:rsidRPr="00575213" w:rsidRDefault="00575213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8. </w:t>
      </w:r>
      <w:r w:rsidR="00CF32CA" w:rsidRPr="00575213">
        <w:rPr>
          <w:rFonts w:ascii="Times New Roman" w:hAnsi="Times New Roman" w:cs="Times New Roman"/>
          <w:sz w:val="26"/>
          <w:szCs w:val="26"/>
        </w:rPr>
        <w:t>Документы, содержащие Поручения, ставятся на контроль, о чем делается соответствующая отметка в автоматизированной системе делопроизводства.</w:t>
      </w:r>
    </w:p>
    <w:p w:rsidR="00CF32CA" w:rsidRPr="00575213" w:rsidRDefault="00310181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9. </w:t>
      </w:r>
      <w:r w:rsidR="00CF32CA" w:rsidRPr="00575213">
        <w:rPr>
          <w:rFonts w:ascii="Times New Roman" w:hAnsi="Times New Roman" w:cs="Times New Roman"/>
          <w:sz w:val="26"/>
          <w:szCs w:val="26"/>
        </w:rPr>
        <w:t>Документ, содержащий Поручение, доводится до сведения исполнителей не позднее чем в первый рабочий день, следующий за днем вынесения резолюции Губернатором Томской области.</w:t>
      </w:r>
    </w:p>
    <w:p w:rsidR="00CF32CA" w:rsidRPr="00575213" w:rsidRDefault="00310181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10. </w:t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В случае если исполнение Поручения возложено на нескольких исполнителей, ответственность за организацию исполнения Поручения </w:t>
      </w:r>
      <w:r>
        <w:rPr>
          <w:rFonts w:ascii="Times New Roman" w:hAnsi="Times New Roman" w:cs="Times New Roman"/>
          <w:sz w:val="26"/>
          <w:szCs w:val="26"/>
        </w:rPr>
        <w:br/>
      </w:r>
      <w:r w:rsidR="00CF32CA" w:rsidRPr="00575213">
        <w:rPr>
          <w:rFonts w:ascii="Times New Roman" w:hAnsi="Times New Roman" w:cs="Times New Roman"/>
          <w:sz w:val="26"/>
          <w:szCs w:val="26"/>
        </w:rPr>
        <w:t>и своевременное исполнение Поручения несет исполнитель, указанный первы</w:t>
      </w:r>
      <w:r>
        <w:rPr>
          <w:rFonts w:ascii="Times New Roman" w:hAnsi="Times New Roman" w:cs="Times New Roman"/>
          <w:sz w:val="26"/>
          <w:szCs w:val="26"/>
        </w:rPr>
        <w:t>м, если не указано иное (далее –</w:t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 ответственный исполнитель). Другие исполнители являются соисполнителями. Ответственный исполнитель и соисполнители несут равную ответственность за исполнение Поручения. Ответственный исполнитель, </w:t>
      </w:r>
      <w:r>
        <w:rPr>
          <w:rFonts w:ascii="Times New Roman" w:hAnsi="Times New Roman" w:cs="Times New Roman"/>
          <w:sz w:val="26"/>
          <w:szCs w:val="26"/>
        </w:rPr>
        <w:br/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за исключением управляющего делами Администрации Томской области, </w:t>
      </w:r>
      <w:r>
        <w:rPr>
          <w:rFonts w:ascii="Times New Roman" w:hAnsi="Times New Roman" w:cs="Times New Roman"/>
          <w:sz w:val="26"/>
          <w:szCs w:val="26"/>
        </w:rPr>
        <w:br/>
      </w:r>
      <w:r w:rsidR="00CF32CA" w:rsidRPr="00575213">
        <w:rPr>
          <w:rFonts w:ascii="Times New Roman" w:hAnsi="Times New Roman" w:cs="Times New Roman"/>
          <w:sz w:val="26"/>
          <w:szCs w:val="26"/>
        </w:rPr>
        <w:t>не вправе определять иного ответственного исполнителя за данное Поручение.</w:t>
      </w:r>
    </w:p>
    <w:p w:rsidR="00CF32CA" w:rsidRPr="00575213" w:rsidRDefault="00310181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11. </w:t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Ответственные исполнители в соответствии с резолюцией Губернатора Томской области либо по собственной инициативе представляют Губернатору Томской области план мероприятий по исполнению Поручения, информацию </w:t>
      </w:r>
      <w:r>
        <w:rPr>
          <w:rFonts w:ascii="Times New Roman" w:hAnsi="Times New Roman" w:cs="Times New Roman"/>
          <w:sz w:val="26"/>
          <w:szCs w:val="26"/>
        </w:rPr>
        <w:br/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о результатах проводимой во исполнение Поручения работы, предложения </w:t>
      </w:r>
      <w:r>
        <w:rPr>
          <w:rFonts w:ascii="Times New Roman" w:hAnsi="Times New Roman" w:cs="Times New Roman"/>
          <w:sz w:val="26"/>
          <w:szCs w:val="26"/>
        </w:rPr>
        <w:br/>
      </w:r>
      <w:r w:rsidR="00CF32CA" w:rsidRPr="00575213">
        <w:rPr>
          <w:rFonts w:ascii="Times New Roman" w:hAnsi="Times New Roman" w:cs="Times New Roman"/>
          <w:sz w:val="26"/>
          <w:szCs w:val="26"/>
        </w:rPr>
        <w:t>по обеспечению своевременного и полного исполнения Поручения.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12.</w:t>
      </w:r>
      <w:r w:rsidR="00310181">
        <w:rPr>
          <w:rFonts w:ascii="Times New Roman" w:hAnsi="Times New Roman" w:cs="Times New Roman"/>
          <w:sz w:val="26"/>
          <w:szCs w:val="26"/>
        </w:rPr>
        <w:t> </w:t>
      </w:r>
      <w:r w:rsidRPr="00575213">
        <w:rPr>
          <w:rFonts w:ascii="Times New Roman" w:hAnsi="Times New Roman" w:cs="Times New Roman"/>
          <w:sz w:val="26"/>
          <w:szCs w:val="26"/>
        </w:rPr>
        <w:t>Ответственный исполнитель осуществляет: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организацию и координацию деятельности по исполнению Поручения;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 xml:space="preserve">определение сроков и порядка представления ответственному исполнителю информации (включая промежуточную) об исполнении Поручения соисполнителями, а также подготовку проекта доклада (информации) </w:t>
      </w:r>
      <w:r w:rsidR="00310181">
        <w:rPr>
          <w:rFonts w:ascii="Times New Roman" w:hAnsi="Times New Roman" w:cs="Times New Roman"/>
          <w:sz w:val="26"/>
          <w:szCs w:val="26"/>
        </w:rPr>
        <w:br/>
      </w:r>
      <w:r w:rsidRPr="00575213">
        <w:rPr>
          <w:rFonts w:ascii="Times New Roman" w:hAnsi="Times New Roman" w:cs="Times New Roman"/>
          <w:sz w:val="26"/>
          <w:szCs w:val="26"/>
        </w:rPr>
        <w:t>об исполнении Поручения (далее - доклад) и его согласование с соисполнителями;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 xml:space="preserve">проведение при необходимости согласовательных процедур (совещаний) </w:t>
      </w:r>
      <w:r w:rsidR="00310181">
        <w:rPr>
          <w:rFonts w:ascii="Times New Roman" w:hAnsi="Times New Roman" w:cs="Times New Roman"/>
          <w:sz w:val="26"/>
          <w:szCs w:val="26"/>
        </w:rPr>
        <w:br/>
      </w:r>
      <w:r w:rsidRPr="00575213">
        <w:rPr>
          <w:rFonts w:ascii="Times New Roman" w:hAnsi="Times New Roman" w:cs="Times New Roman"/>
          <w:sz w:val="26"/>
          <w:szCs w:val="26"/>
        </w:rPr>
        <w:t>с соисполнителями, создание рабочих групп;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подготовку доклада;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 xml:space="preserve">информирование управляющего делами Администрации Томской области </w:t>
      </w:r>
      <w:r w:rsidR="00310181">
        <w:rPr>
          <w:rFonts w:ascii="Times New Roman" w:hAnsi="Times New Roman" w:cs="Times New Roman"/>
          <w:sz w:val="26"/>
          <w:szCs w:val="26"/>
        </w:rPr>
        <w:br/>
      </w:r>
      <w:r w:rsidRPr="00575213">
        <w:rPr>
          <w:rFonts w:ascii="Times New Roman" w:hAnsi="Times New Roman" w:cs="Times New Roman"/>
          <w:sz w:val="26"/>
          <w:szCs w:val="26"/>
        </w:rPr>
        <w:t xml:space="preserve">о несвоевременности представления соисполнителями письма (информации) </w:t>
      </w:r>
      <w:r w:rsidR="00310181">
        <w:rPr>
          <w:rFonts w:ascii="Times New Roman" w:hAnsi="Times New Roman" w:cs="Times New Roman"/>
          <w:sz w:val="26"/>
          <w:szCs w:val="26"/>
        </w:rPr>
        <w:br/>
      </w:r>
      <w:r w:rsidRPr="00575213">
        <w:rPr>
          <w:rFonts w:ascii="Times New Roman" w:hAnsi="Times New Roman" w:cs="Times New Roman"/>
          <w:sz w:val="26"/>
          <w:szCs w:val="26"/>
        </w:rPr>
        <w:t xml:space="preserve">об исполнении Поручения или его недоработке, внесение предложений </w:t>
      </w:r>
      <w:r w:rsidR="00310181">
        <w:rPr>
          <w:rFonts w:ascii="Times New Roman" w:hAnsi="Times New Roman" w:cs="Times New Roman"/>
          <w:sz w:val="26"/>
          <w:szCs w:val="26"/>
        </w:rPr>
        <w:br/>
      </w:r>
      <w:r w:rsidRPr="00575213">
        <w:rPr>
          <w:rFonts w:ascii="Times New Roman" w:hAnsi="Times New Roman" w:cs="Times New Roman"/>
          <w:sz w:val="26"/>
          <w:szCs w:val="26"/>
        </w:rPr>
        <w:t>по изменению сроков, исполнителей и организации работы по исполнению Поручения, а также по повышению эффективности контроля.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 xml:space="preserve">Соисполнители представляют ответственному исполнителю предложения </w:t>
      </w:r>
      <w:r w:rsidR="00310181">
        <w:rPr>
          <w:rFonts w:ascii="Times New Roman" w:hAnsi="Times New Roman" w:cs="Times New Roman"/>
          <w:sz w:val="26"/>
          <w:szCs w:val="26"/>
        </w:rPr>
        <w:br/>
      </w:r>
      <w:r w:rsidRPr="00575213">
        <w:rPr>
          <w:rFonts w:ascii="Times New Roman" w:hAnsi="Times New Roman" w:cs="Times New Roman"/>
          <w:sz w:val="26"/>
          <w:szCs w:val="26"/>
        </w:rPr>
        <w:t>об исполнении Поручения в течение первой половины срока, отведенного на его исполнение, а итоговую информацию об исполнении поручения представляют ответственному исполнителю не позднее 10 рабочих дней до установленного срока, отведенного на исполнение поручения.</w:t>
      </w:r>
    </w:p>
    <w:p w:rsidR="00CF32CA" w:rsidRPr="00575213" w:rsidRDefault="00310181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13. </w:t>
      </w:r>
      <w:r w:rsidR="00CF32CA" w:rsidRPr="00575213">
        <w:rPr>
          <w:rFonts w:ascii="Times New Roman" w:hAnsi="Times New Roman" w:cs="Times New Roman"/>
          <w:sz w:val="26"/>
          <w:szCs w:val="26"/>
        </w:rPr>
        <w:t>В проекте доклада об исполнении Поручения должны быть отражены:</w:t>
      </w:r>
    </w:p>
    <w:p w:rsidR="00CF32CA" w:rsidRPr="00575213" w:rsidRDefault="00310181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 </w:t>
      </w:r>
      <w:r w:rsidR="00CF32CA" w:rsidRPr="00575213">
        <w:rPr>
          <w:rFonts w:ascii="Times New Roman" w:hAnsi="Times New Roman" w:cs="Times New Roman"/>
          <w:sz w:val="26"/>
          <w:szCs w:val="26"/>
        </w:rPr>
        <w:t>реквизиты Поручения;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lastRenderedPageBreak/>
        <w:t>2)</w:t>
      </w:r>
      <w:r w:rsidR="00310181">
        <w:rPr>
          <w:rFonts w:ascii="Times New Roman" w:hAnsi="Times New Roman" w:cs="Times New Roman"/>
          <w:sz w:val="26"/>
          <w:szCs w:val="26"/>
        </w:rPr>
        <w:t> </w:t>
      </w:r>
      <w:r w:rsidRPr="00575213">
        <w:rPr>
          <w:rFonts w:ascii="Times New Roman" w:hAnsi="Times New Roman" w:cs="Times New Roman"/>
          <w:sz w:val="26"/>
          <w:szCs w:val="26"/>
        </w:rPr>
        <w:t>мероприятия, проведенные в целях реализации Поручения, и конкретные достигнутые результаты;</w:t>
      </w:r>
    </w:p>
    <w:p w:rsidR="00CF32CA" w:rsidRPr="00575213" w:rsidRDefault="00310181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 </w:t>
      </w:r>
      <w:r w:rsidR="00CF32CA" w:rsidRPr="00575213">
        <w:rPr>
          <w:rFonts w:ascii="Times New Roman" w:hAnsi="Times New Roman" w:cs="Times New Roman"/>
          <w:sz w:val="26"/>
          <w:szCs w:val="26"/>
        </w:rPr>
        <w:t>фактическая дата исполнения Поручения и документы, подтверждающие его исполнение;</w:t>
      </w:r>
    </w:p>
    <w:p w:rsidR="00CF32CA" w:rsidRPr="00575213" w:rsidRDefault="00310181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 </w:t>
      </w:r>
      <w:r w:rsidR="00CF32CA" w:rsidRPr="00575213">
        <w:rPr>
          <w:rFonts w:ascii="Times New Roman" w:hAnsi="Times New Roman" w:cs="Times New Roman"/>
          <w:sz w:val="26"/>
          <w:szCs w:val="26"/>
        </w:rPr>
        <w:t>вывод о полноте исполнения Поручения.</w:t>
      </w:r>
    </w:p>
    <w:p w:rsidR="00CF32CA" w:rsidRPr="00575213" w:rsidRDefault="00310181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14. </w:t>
      </w:r>
      <w:r w:rsidR="00CF32CA" w:rsidRPr="00575213">
        <w:rPr>
          <w:rFonts w:ascii="Times New Roman" w:hAnsi="Times New Roman" w:cs="Times New Roman"/>
          <w:sz w:val="26"/>
          <w:szCs w:val="26"/>
        </w:rPr>
        <w:t>В случае если Губернатор Томской области определен в Поручении ответственным исполнителем (далее</w:t>
      </w:r>
      <w:r>
        <w:rPr>
          <w:rFonts w:ascii="Times New Roman" w:hAnsi="Times New Roman" w:cs="Times New Roman"/>
          <w:sz w:val="26"/>
          <w:szCs w:val="26"/>
        </w:rPr>
        <w:t> – </w:t>
      </w:r>
      <w:r w:rsidR="00CF32CA" w:rsidRPr="00575213">
        <w:rPr>
          <w:rFonts w:ascii="Times New Roman" w:hAnsi="Times New Roman" w:cs="Times New Roman"/>
          <w:sz w:val="26"/>
          <w:szCs w:val="26"/>
        </w:rPr>
        <w:t>прямое Поручение), проект доклада готовится на имя Президента Российской Федерации за подписью Губернатора Томской области (если не указано иное).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В случае если Губернатор Томской области определен в Поручении соисполнителем, проект доклада готовится за подписью Губернатора Томской области либо по указанию Губернатора Томской области за подписью заместителя Губернатора Томской области в адрес должностного лица (федерального органа исполнительной власти), определенного ответственным исполнителем.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В случае поступления от федеральных органов государственной власти запросов, связанных с исполнением Поручения, исполнителем готовится проект доклада за подписью Губернатора Томской области либо по указанию Губернатора Томской области за подписью заместителя Губернатора Томской области в адрес автора запроса.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15.</w:t>
      </w:r>
      <w:r w:rsidR="00310181">
        <w:rPr>
          <w:rFonts w:ascii="Times New Roman" w:hAnsi="Times New Roman" w:cs="Times New Roman"/>
          <w:sz w:val="26"/>
          <w:szCs w:val="26"/>
        </w:rPr>
        <w:t> </w:t>
      </w:r>
      <w:r w:rsidRPr="00575213">
        <w:rPr>
          <w:rFonts w:ascii="Times New Roman" w:hAnsi="Times New Roman" w:cs="Times New Roman"/>
          <w:sz w:val="26"/>
          <w:szCs w:val="26"/>
        </w:rPr>
        <w:t xml:space="preserve">Ответственный исполнитель не </w:t>
      </w:r>
      <w:proofErr w:type="gramStart"/>
      <w:r w:rsidRPr="00575213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Pr="00575213">
        <w:rPr>
          <w:rFonts w:ascii="Times New Roman" w:hAnsi="Times New Roman" w:cs="Times New Roman"/>
          <w:sz w:val="26"/>
          <w:szCs w:val="26"/>
        </w:rPr>
        <w:t xml:space="preserve"> чем за 5</w:t>
      </w:r>
      <w:r w:rsidR="00310181">
        <w:rPr>
          <w:rFonts w:ascii="Times New Roman" w:hAnsi="Times New Roman" w:cs="Times New Roman"/>
          <w:sz w:val="26"/>
          <w:szCs w:val="26"/>
        </w:rPr>
        <w:t> </w:t>
      </w:r>
      <w:r w:rsidRPr="00575213">
        <w:rPr>
          <w:rFonts w:ascii="Times New Roman" w:hAnsi="Times New Roman" w:cs="Times New Roman"/>
          <w:sz w:val="26"/>
          <w:szCs w:val="26"/>
        </w:rPr>
        <w:t xml:space="preserve">рабочих дней </w:t>
      </w:r>
      <w:r w:rsidR="00310181">
        <w:rPr>
          <w:rFonts w:ascii="Times New Roman" w:hAnsi="Times New Roman" w:cs="Times New Roman"/>
          <w:sz w:val="26"/>
          <w:szCs w:val="26"/>
        </w:rPr>
        <w:br/>
      </w:r>
      <w:r w:rsidRPr="00575213">
        <w:rPr>
          <w:rFonts w:ascii="Times New Roman" w:hAnsi="Times New Roman" w:cs="Times New Roman"/>
          <w:sz w:val="26"/>
          <w:szCs w:val="26"/>
        </w:rPr>
        <w:t xml:space="preserve">до истечения срока, отведенного на исполнение поручения, представляет </w:t>
      </w:r>
      <w:r w:rsidR="00310181">
        <w:rPr>
          <w:rFonts w:ascii="Times New Roman" w:hAnsi="Times New Roman" w:cs="Times New Roman"/>
          <w:sz w:val="26"/>
          <w:szCs w:val="26"/>
        </w:rPr>
        <w:br/>
      </w:r>
      <w:r w:rsidRPr="00575213">
        <w:rPr>
          <w:rFonts w:ascii="Times New Roman" w:hAnsi="Times New Roman" w:cs="Times New Roman"/>
          <w:sz w:val="26"/>
          <w:szCs w:val="26"/>
        </w:rPr>
        <w:t>на подпись Губернатору Томской области проект доклада.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 xml:space="preserve">Если срок исполнения в Поручении не указан, то проект доклада по такому Поручению представляется Губернатору Томской области за 5 рабочих дней </w:t>
      </w:r>
      <w:r w:rsidR="00310181">
        <w:rPr>
          <w:rFonts w:ascii="Times New Roman" w:hAnsi="Times New Roman" w:cs="Times New Roman"/>
          <w:sz w:val="26"/>
          <w:szCs w:val="26"/>
        </w:rPr>
        <w:br/>
      </w:r>
      <w:r w:rsidRPr="00575213">
        <w:rPr>
          <w:rFonts w:ascii="Times New Roman" w:hAnsi="Times New Roman" w:cs="Times New Roman"/>
          <w:sz w:val="26"/>
          <w:szCs w:val="26"/>
        </w:rPr>
        <w:t>до истечения месячного срока со дня регистрации Поручения в Администрации Томской области.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Если день представления Губернатору Томской области проекта доклада приходится на нерабочий день, проект доклада по Поручению должен быть представлен в предшествующий ему рабочий день.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Проект доклада по п</w:t>
      </w:r>
      <w:r w:rsidR="00310181">
        <w:rPr>
          <w:rFonts w:ascii="Times New Roman" w:hAnsi="Times New Roman" w:cs="Times New Roman"/>
          <w:sz w:val="26"/>
          <w:szCs w:val="26"/>
        </w:rPr>
        <w:t>оручению, содержащему указание «</w:t>
      </w:r>
      <w:r w:rsidRPr="00575213">
        <w:rPr>
          <w:rFonts w:ascii="Times New Roman" w:hAnsi="Times New Roman" w:cs="Times New Roman"/>
          <w:sz w:val="26"/>
          <w:szCs w:val="26"/>
        </w:rPr>
        <w:t>срочно</w:t>
      </w:r>
      <w:r w:rsidR="00310181">
        <w:rPr>
          <w:rFonts w:ascii="Times New Roman" w:hAnsi="Times New Roman" w:cs="Times New Roman"/>
          <w:sz w:val="26"/>
          <w:szCs w:val="26"/>
        </w:rPr>
        <w:t>»</w:t>
      </w:r>
      <w:r w:rsidRPr="00575213">
        <w:rPr>
          <w:rFonts w:ascii="Times New Roman" w:hAnsi="Times New Roman" w:cs="Times New Roman"/>
          <w:sz w:val="26"/>
          <w:szCs w:val="26"/>
        </w:rPr>
        <w:t xml:space="preserve"> </w:t>
      </w:r>
      <w:r w:rsidR="00310181">
        <w:rPr>
          <w:rFonts w:ascii="Times New Roman" w:hAnsi="Times New Roman" w:cs="Times New Roman"/>
          <w:sz w:val="26"/>
          <w:szCs w:val="26"/>
        </w:rPr>
        <w:br/>
        <w:t>или «</w:t>
      </w:r>
      <w:r w:rsidRPr="00575213">
        <w:rPr>
          <w:rFonts w:ascii="Times New Roman" w:hAnsi="Times New Roman" w:cs="Times New Roman"/>
          <w:sz w:val="26"/>
          <w:szCs w:val="26"/>
        </w:rPr>
        <w:t>н</w:t>
      </w:r>
      <w:r w:rsidR="00310181">
        <w:rPr>
          <w:rFonts w:ascii="Times New Roman" w:hAnsi="Times New Roman" w:cs="Times New Roman"/>
          <w:sz w:val="26"/>
          <w:szCs w:val="26"/>
        </w:rPr>
        <w:t>езамедлительно»</w:t>
      </w:r>
      <w:r w:rsidRPr="00575213">
        <w:rPr>
          <w:rFonts w:ascii="Times New Roman" w:hAnsi="Times New Roman" w:cs="Times New Roman"/>
          <w:sz w:val="26"/>
          <w:szCs w:val="26"/>
        </w:rPr>
        <w:t xml:space="preserve"> (далее </w:t>
      </w:r>
      <w:r w:rsidR="00310181">
        <w:rPr>
          <w:rFonts w:ascii="Times New Roman" w:hAnsi="Times New Roman" w:cs="Times New Roman"/>
          <w:sz w:val="26"/>
          <w:szCs w:val="26"/>
        </w:rPr>
        <w:t>–</w:t>
      </w:r>
      <w:r w:rsidRPr="00575213">
        <w:rPr>
          <w:rFonts w:ascii="Times New Roman" w:hAnsi="Times New Roman" w:cs="Times New Roman"/>
          <w:sz w:val="26"/>
          <w:szCs w:val="26"/>
        </w:rPr>
        <w:t xml:space="preserve"> срочное поручение), готовится и представляется Губернатору Томской области не </w:t>
      </w:r>
      <w:proofErr w:type="gramStart"/>
      <w:r w:rsidRPr="00575213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Pr="00575213">
        <w:rPr>
          <w:rFonts w:ascii="Times New Roman" w:hAnsi="Times New Roman" w:cs="Times New Roman"/>
          <w:sz w:val="26"/>
          <w:szCs w:val="26"/>
        </w:rPr>
        <w:t xml:space="preserve"> чем по истечении 3 рабочих дней со дня вынесения резолюции.</w:t>
      </w:r>
    </w:p>
    <w:p w:rsidR="00CF32CA" w:rsidRPr="00575213" w:rsidRDefault="00310181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16. </w:t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При наличии обстоятельств, препятствующих исполнению прямого Поручения в установленный срок, ответственный исполнитель не </w:t>
      </w:r>
      <w:proofErr w:type="gramStart"/>
      <w:r w:rsidR="00CF32CA" w:rsidRPr="00575213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="00CF32CA" w:rsidRPr="00575213">
        <w:rPr>
          <w:rFonts w:ascii="Times New Roman" w:hAnsi="Times New Roman" w:cs="Times New Roman"/>
          <w:sz w:val="26"/>
          <w:szCs w:val="26"/>
        </w:rPr>
        <w:t xml:space="preserve"> чем </w:t>
      </w:r>
      <w:r>
        <w:rPr>
          <w:rFonts w:ascii="Times New Roman" w:hAnsi="Times New Roman" w:cs="Times New Roman"/>
          <w:sz w:val="26"/>
          <w:szCs w:val="26"/>
        </w:rPr>
        <w:br/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по истечении половины установленного срока представляет Губернатору Томской области проект письма за подписью Губернатора Томской области на имя Президента Российской Федерации, содержащий обоснованные предложения </w:t>
      </w:r>
      <w:r>
        <w:rPr>
          <w:rFonts w:ascii="Times New Roman" w:hAnsi="Times New Roman" w:cs="Times New Roman"/>
          <w:sz w:val="26"/>
          <w:szCs w:val="26"/>
        </w:rPr>
        <w:br/>
      </w:r>
      <w:r w:rsidR="00CF32CA" w:rsidRPr="00575213">
        <w:rPr>
          <w:rFonts w:ascii="Times New Roman" w:hAnsi="Times New Roman" w:cs="Times New Roman"/>
          <w:sz w:val="26"/>
          <w:szCs w:val="26"/>
        </w:rPr>
        <w:t>по корректировке срока исполнения.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75213">
        <w:rPr>
          <w:rFonts w:ascii="Times New Roman" w:hAnsi="Times New Roman" w:cs="Times New Roman"/>
          <w:sz w:val="26"/>
          <w:szCs w:val="26"/>
        </w:rPr>
        <w:t xml:space="preserve">В случае если в ходе исполнения прямого Поручения возникли обстоятельства, препятствующие его исполнению в установленный срок, ответственный исполнитель представляет Губернатору Томской области проект доклада и проект письма за подписью Губернатора Томской области на имя Президента Российской Федерации, содержащего обоснованные предложения </w:t>
      </w:r>
      <w:r w:rsidR="00080815">
        <w:rPr>
          <w:rFonts w:ascii="Times New Roman" w:hAnsi="Times New Roman" w:cs="Times New Roman"/>
          <w:sz w:val="26"/>
          <w:szCs w:val="26"/>
        </w:rPr>
        <w:br/>
      </w:r>
      <w:r w:rsidRPr="00575213">
        <w:rPr>
          <w:rFonts w:ascii="Times New Roman" w:hAnsi="Times New Roman" w:cs="Times New Roman"/>
          <w:sz w:val="26"/>
          <w:szCs w:val="26"/>
        </w:rPr>
        <w:t>по корректировке срока исполнения с указанием причин, препятствующих своевременному исполнению прямого Поручения, конкретных мер, принимаемых для обеспечения его исполнения.</w:t>
      </w:r>
      <w:proofErr w:type="gramEnd"/>
    </w:p>
    <w:p w:rsidR="00CF32CA" w:rsidRPr="00575213" w:rsidRDefault="00080815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17. </w:t>
      </w:r>
      <w:r w:rsidR="00CF32CA" w:rsidRPr="00575213">
        <w:rPr>
          <w:rFonts w:ascii="Times New Roman" w:hAnsi="Times New Roman" w:cs="Times New Roman"/>
          <w:sz w:val="26"/>
          <w:szCs w:val="26"/>
        </w:rPr>
        <w:t>Срок исполнения срочных поручений не корректируется.</w:t>
      </w:r>
    </w:p>
    <w:p w:rsidR="00CF32CA" w:rsidRPr="00575213" w:rsidRDefault="00080815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18. </w:t>
      </w:r>
      <w:r w:rsidR="00CF32CA" w:rsidRPr="00575213">
        <w:rPr>
          <w:rFonts w:ascii="Times New Roman" w:hAnsi="Times New Roman" w:cs="Times New Roman"/>
          <w:sz w:val="26"/>
          <w:szCs w:val="26"/>
        </w:rPr>
        <w:t>Для прямых Поручений со сроком исполнения шесть и более месяцев отделом по контролю исполнения устанавливается промежуточный срок контроля, равный половинному сроку, отведенному на исполнение Поручений. Информация о ходе исполнения прямых Поручений направляется управляющему делами Администрации Томской области.</w:t>
      </w:r>
    </w:p>
    <w:p w:rsidR="00CF32CA" w:rsidRPr="00575213" w:rsidRDefault="00080815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19. </w:t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Если поручение не исполнено в установленный срок, оно остается </w:t>
      </w:r>
      <w:r>
        <w:rPr>
          <w:rFonts w:ascii="Times New Roman" w:hAnsi="Times New Roman" w:cs="Times New Roman"/>
          <w:sz w:val="26"/>
          <w:szCs w:val="26"/>
        </w:rPr>
        <w:br/>
      </w:r>
      <w:r w:rsidR="00CF32CA" w:rsidRPr="00575213">
        <w:rPr>
          <w:rFonts w:ascii="Times New Roman" w:hAnsi="Times New Roman" w:cs="Times New Roman"/>
          <w:sz w:val="26"/>
          <w:szCs w:val="26"/>
        </w:rPr>
        <w:t>на контроле, и обязанность по исполнению сохраняется за ответственным исполнителем.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 xml:space="preserve">Ответственный исполнитель в течение 2 рабочих дней после истечения срока исполнения поручения обязан представить в отдел по контролю исполнения информацию с объяснением причин, препятствующих своевременному исполнению, с указанием соисполнителей, не представивших предложения </w:t>
      </w:r>
      <w:r w:rsidR="00080815">
        <w:rPr>
          <w:rFonts w:ascii="Times New Roman" w:hAnsi="Times New Roman" w:cs="Times New Roman"/>
          <w:sz w:val="26"/>
          <w:szCs w:val="26"/>
        </w:rPr>
        <w:br/>
      </w:r>
      <w:r w:rsidRPr="00575213">
        <w:rPr>
          <w:rFonts w:ascii="Times New Roman" w:hAnsi="Times New Roman" w:cs="Times New Roman"/>
          <w:sz w:val="26"/>
          <w:szCs w:val="26"/>
        </w:rPr>
        <w:t>или информацию, а также мер ответственности, принятых в отношении должностных лиц, не исполнивших поручение.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Должностные лица, не исполнившие поручение в установленный срок, привлекаются к ответственности в порядке, установленном законодательством.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5213">
        <w:rPr>
          <w:rFonts w:ascii="Times New Roman" w:hAnsi="Times New Roman" w:cs="Times New Roman"/>
          <w:sz w:val="26"/>
          <w:szCs w:val="26"/>
        </w:rPr>
        <w:t>20.</w:t>
      </w:r>
      <w:r w:rsidR="00080815">
        <w:rPr>
          <w:rFonts w:ascii="Times New Roman" w:hAnsi="Times New Roman" w:cs="Times New Roman"/>
          <w:sz w:val="26"/>
          <w:szCs w:val="26"/>
        </w:rPr>
        <w:t> </w:t>
      </w:r>
      <w:r w:rsidRPr="00575213">
        <w:rPr>
          <w:rFonts w:ascii="Times New Roman" w:hAnsi="Times New Roman" w:cs="Times New Roman"/>
          <w:sz w:val="26"/>
          <w:szCs w:val="26"/>
        </w:rPr>
        <w:t xml:space="preserve">Проект доклада готовится в форме письма за подписью Губернатора Томской области и проходит процедуру согласования в соответствии </w:t>
      </w:r>
      <w:r w:rsidR="00080815">
        <w:rPr>
          <w:rFonts w:ascii="Times New Roman" w:hAnsi="Times New Roman" w:cs="Times New Roman"/>
          <w:sz w:val="26"/>
          <w:szCs w:val="26"/>
        </w:rPr>
        <w:br/>
      </w:r>
      <w:r w:rsidRPr="00575213">
        <w:rPr>
          <w:rFonts w:ascii="Times New Roman" w:hAnsi="Times New Roman" w:cs="Times New Roman"/>
          <w:sz w:val="26"/>
          <w:szCs w:val="26"/>
        </w:rPr>
        <w:t xml:space="preserve">с </w:t>
      </w:r>
      <w:hyperlink r:id="rId6" w:history="1">
        <w:r w:rsidRPr="00575213">
          <w:rPr>
            <w:rFonts w:ascii="Times New Roman" w:hAnsi="Times New Roman" w:cs="Times New Roman"/>
            <w:sz w:val="26"/>
            <w:szCs w:val="26"/>
          </w:rPr>
          <w:t>Регламентом</w:t>
        </w:r>
      </w:hyperlink>
      <w:r w:rsidRPr="00575213">
        <w:rPr>
          <w:rFonts w:ascii="Times New Roman" w:hAnsi="Times New Roman" w:cs="Times New Roman"/>
          <w:sz w:val="26"/>
          <w:szCs w:val="26"/>
        </w:rPr>
        <w:t xml:space="preserve"> работы Администрации Томской области и </w:t>
      </w:r>
      <w:hyperlink r:id="rId7" w:history="1">
        <w:r w:rsidRPr="00575213">
          <w:rPr>
            <w:rFonts w:ascii="Times New Roman" w:hAnsi="Times New Roman" w:cs="Times New Roman"/>
            <w:sz w:val="26"/>
            <w:szCs w:val="26"/>
          </w:rPr>
          <w:t>Стандартом</w:t>
        </w:r>
      </w:hyperlink>
      <w:r w:rsidRPr="00575213">
        <w:rPr>
          <w:rFonts w:ascii="Times New Roman" w:hAnsi="Times New Roman" w:cs="Times New Roman"/>
          <w:sz w:val="26"/>
          <w:szCs w:val="26"/>
        </w:rPr>
        <w:t xml:space="preserve"> делопроизводства в Администрации Томской области.</w:t>
      </w:r>
    </w:p>
    <w:p w:rsidR="00CF32CA" w:rsidRPr="00575213" w:rsidRDefault="00080815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21. </w:t>
      </w:r>
      <w:r w:rsidR="00CF32CA" w:rsidRPr="00575213">
        <w:rPr>
          <w:rFonts w:ascii="Times New Roman" w:hAnsi="Times New Roman" w:cs="Times New Roman"/>
          <w:sz w:val="26"/>
          <w:szCs w:val="26"/>
        </w:rPr>
        <w:t>Проект доклада представляется ответственным исполнителем в Комитет по общим вопросам Администрации Томской области для организации подписания Губернатором Томской области.</w:t>
      </w:r>
    </w:p>
    <w:p w:rsidR="00CF32CA" w:rsidRPr="00575213" w:rsidRDefault="00080815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22. </w:t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Подлинники документа, содержащего Поручение, и резолюции к нему, доклада с визами исполнителей и подлинники иных документов, связанных </w:t>
      </w:r>
      <w:r>
        <w:rPr>
          <w:rFonts w:ascii="Times New Roman" w:hAnsi="Times New Roman" w:cs="Times New Roman"/>
          <w:sz w:val="26"/>
          <w:szCs w:val="26"/>
        </w:rPr>
        <w:br/>
      </w:r>
      <w:r w:rsidR="00CF32CA" w:rsidRPr="00575213">
        <w:rPr>
          <w:rFonts w:ascii="Times New Roman" w:hAnsi="Times New Roman" w:cs="Times New Roman"/>
          <w:sz w:val="26"/>
          <w:szCs w:val="26"/>
        </w:rPr>
        <w:t>с исполнением Поручения, передаются на хранение в Комитет по общим вопросам Администрации Томской области.</w:t>
      </w:r>
    </w:p>
    <w:p w:rsidR="00CF32CA" w:rsidRPr="00575213" w:rsidRDefault="00080815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23. </w:t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Отдел по контролю исполнения ежеквартально готовит информацию </w:t>
      </w:r>
      <w:r>
        <w:rPr>
          <w:rFonts w:ascii="Times New Roman" w:hAnsi="Times New Roman" w:cs="Times New Roman"/>
          <w:sz w:val="26"/>
          <w:szCs w:val="26"/>
        </w:rPr>
        <w:br/>
      </w:r>
      <w:r w:rsidR="00CF32CA" w:rsidRPr="00575213">
        <w:rPr>
          <w:rFonts w:ascii="Times New Roman" w:hAnsi="Times New Roman" w:cs="Times New Roman"/>
          <w:sz w:val="26"/>
          <w:szCs w:val="26"/>
        </w:rPr>
        <w:t>о находящихся на контроле (исполнении) Поручениях для представления Губернатору Томской области.</w:t>
      </w:r>
    </w:p>
    <w:p w:rsidR="00CF32CA" w:rsidRPr="00575213" w:rsidRDefault="00080815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24. </w:t>
      </w:r>
      <w:r w:rsidR="00CF32CA" w:rsidRPr="00575213">
        <w:rPr>
          <w:rFonts w:ascii="Times New Roman" w:hAnsi="Times New Roman" w:cs="Times New Roman"/>
          <w:sz w:val="26"/>
          <w:szCs w:val="26"/>
        </w:rPr>
        <w:t xml:space="preserve">Основанием для снятия Поручений с контроля является поступление </w:t>
      </w:r>
      <w:r>
        <w:rPr>
          <w:rFonts w:ascii="Times New Roman" w:hAnsi="Times New Roman" w:cs="Times New Roman"/>
          <w:sz w:val="26"/>
          <w:szCs w:val="26"/>
        </w:rPr>
        <w:br/>
      </w:r>
      <w:bookmarkStart w:id="1" w:name="_GoBack"/>
      <w:bookmarkEnd w:id="1"/>
      <w:r w:rsidR="00CF32CA" w:rsidRPr="00575213">
        <w:rPr>
          <w:rFonts w:ascii="Times New Roman" w:hAnsi="Times New Roman" w:cs="Times New Roman"/>
          <w:sz w:val="26"/>
          <w:szCs w:val="26"/>
        </w:rPr>
        <w:t>из Администрации Президента Российской Федерации или аппарата полномочного представителя Президента Российской Федерации в Сибирском федеральном округе соответствующей информации, а также ее опубликование на официальном сайте Президента Российской Федерации.</w:t>
      </w:r>
    </w:p>
    <w:p w:rsidR="00CF32CA" w:rsidRPr="00575213" w:rsidRDefault="00CF32CA" w:rsidP="005752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Pr="00CF32CA" w:rsidRDefault="00CF32C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F32CA" w:rsidRPr="00CF32CA" w:rsidRDefault="00CF32CA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6"/>
          <w:szCs w:val="26"/>
        </w:rPr>
      </w:pPr>
    </w:p>
    <w:p w:rsidR="00EC0FA0" w:rsidRPr="00CF32CA" w:rsidRDefault="00080815">
      <w:pPr>
        <w:rPr>
          <w:rFonts w:ascii="Times New Roman" w:hAnsi="Times New Roman" w:cs="Times New Roman"/>
          <w:sz w:val="26"/>
          <w:szCs w:val="26"/>
        </w:rPr>
      </w:pPr>
    </w:p>
    <w:sectPr w:rsidR="00EC0FA0" w:rsidRPr="00CF32CA" w:rsidSect="007F3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2CA"/>
    <w:rsid w:val="00080815"/>
    <w:rsid w:val="00290BAE"/>
    <w:rsid w:val="00310181"/>
    <w:rsid w:val="00575213"/>
    <w:rsid w:val="00CF32CA"/>
    <w:rsid w:val="00F0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32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F32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F32C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32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F32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F32C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2440D1BF21CF4EA16084D1CE2927039D3B56D915E5AE2B8AE1AA04404C283CC39E1CE1FA7A3ABA20A74C4CEdC18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2440D1BF21CF4EA16084D1CE2927039D3B56D915E5AE2B3A815A04404C283CC39E1CE1FA7A3ABA20A74C4CCdC13J" TargetMode="External"/><Relationship Id="rId5" Type="http://schemas.openxmlformats.org/officeDocument/2006/relationships/hyperlink" Target="consultantplus://offline/ref=12440D1BF21CF4EA16085311F4FE2E3DD3BF319D5A5BE8EDF546A6135Bd912J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1823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Василина Сергеевна Ремнякова</dc:creator>
  <cp:lastModifiedBy>Василина Сергеевна Ремнякова</cp:lastModifiedBy>
  <cp:revision>1</cp:revision>
  <dcterms:created xsi:type="dcterms:W3CDTF">2018-09-17T09:53:00Z</dcterms:created>
  <dcterms:modified xsi:type="dcterms:W3CDTF">2018-09-17T10:26:00Z</dcterms:modified>
</cp:coreProperties>
</file>